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1F" w:rsidRDefault="00F6271F" w:rsidP="00F6271F">
      <w:pPr>
        <w:jc w:val="center"/>
        <w:rPr>
          <w:sz w:val="28"/>
        </w:rPr>
      </w:pPr>
    </w:p>
    <w:p w:rsidR="00F6271F" w:rsidRDefault="00F6271F" w:rsidP="00F6271F">
      <w:pPr>
        <w:jc w:val="center"/>
        <w:rPr>
          <w:sz w:val="28"/>
        </w:rPr>
      </w:pPr>
    </w:p>
    <w:p w:rsidR="00F6271F" w:rsidRPr="008B0677" w:rsidRDefault="00F6271F" w:rsidP="00F6271F">
      <w:pPr>
        <w:jc w:val="center"/>
        <w:rPr>
          <w:b/>
          <w:sz w:val="28"/>
          <w:szCs w:val="28"/>
        </w:rPr>
      </w:pPr>
      <w:r>
        <w:rPr>
          <w:sz w:val="28"/>
        </w:rPr>
        <w:t xml:space="preserve"> </w:t>
      </w:r>
      <w:r w:rsidRPr="008B0677">
        <w:rPr>
          <w:b/>
          <w:sz w:val="28"/>
          <w:szCs w:val="28"/>
        </w:rPr>
        <w:t>АДМИНИСТРАЦИЯ</w:t>
      </w:r>
    </w:p>
    <w:p w:rsidR="00F6271F" w:rsidRPr="008B0677" w:rsidRDefault="00E70C70" w:rsidP="00F627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ПЛОТБИЩЕНСКОГО</w:t>
      </w:r>
      <w:r w:rsidR="00F6271F" w:rsidRPr="008B0677">
        <w:rPr>
          <w:b/>
          <w:sz w:val="28"/>
          <w:szCs w:val="28"/>
        </w:rPr>
        <w:t xml:space="preserve"> СЕЛЬСКОГО ПОСЕЛЕНИЯ</w:t>
      </w:r>
    </w:p>
    <w:p w:rsidR="00F6271F" w:rsidRPr="008B0677" w:rsidRDefault="00E70C70" w:rsidP="00F627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</w:t>
      </w:r>
      <w:r w:rsidR="00F6271F" w:rsidRPr="008B0677">
        <w:rPr>
          <w:b/>
          <w:sz w:val="28"/>
          <w:szCs w:val="28"/>
        </w:rPr>
        <w:t xml:space="preserve"> РАЙОНА</w:t>
      </w:r>
    </w:p>
    <w:p w:rsidR="00F6271F" w:rsidRPr="008B0677" w:rsidRDefault="00F6271F" w:rsidP="00F6271F">
      <w:pPr>
        <w:jc w:val="center"/>
        <w:rPr>
          <w:b/>
          <w:sz w:val="28"/>
          <w:szCs w:val="28"/>
        </w:rPr>
      </w:pPr>
      <w:r w:rsidRPr="008B0677">
        <w:rPr>
          <w:b/>
          <w:sz w:val="28"/>
          <w:szCs w:val="28"/>
        </w:rPr>
        <w:t>КИРОВСКОЙ ОБЛАСТИ</w:t>
      </w:r>
    </w:p>
    <w:p w:rsidR="00F6271F" w:rsidRDefault="00E70C70" w:rsidP="00F6271F">
      <w:pPr>
        <w:jc w:val="center"/>
        <w:rPr>
          <w:sz w:val="24"/>
        </w:rPr>
      </w:pPr>
      <w:r>
        <w:rPr>
          <w:sz w:val="24"/>
        </w:rPr>
        <w:t>ПРОЕКТ</w:t>
      </w:r>
    </w:p>
    <w:p w:rsidR="00E70C70" w:rsidRDefault="00E70C70" w:rsidP="00F6271F">
      <w:pPr>
        <w:widowControl w:val="0"/>
        <w:jc w:val="center"/>
        <w:rPr>
          <w:b/>
          <w:sz w:val="32"/>
        </w:rPr>
      </w:pPr>
    </w:p>
    <w:p w:rsidR="00F6271F" w:rsidRPr="001F771E" w:rsidRDefault="00F6271F" w:rsidP="00F6271F">
      <w:pPr>
        <w:widowControl w:val="0"/>
        <w:jc w:val="center"/>
        <w:rPr>
          <w:b/>
          <w:sz w:val="32"/>
        </w:rPr>
      </w:pPr>
      <w:r w:rsidRPr="001F771E">
        <w:rPr>
          <w:b/>
          <w:sz w:val="32"/>
        </w:rPr>
        <w:t>ПОСТАНОВЛЕНИЕ</w:t>
      </w:r>
    </w:p>
    <w:p w:rsidR="00F6271F" w:rsidRPr="001F771E" w:rsidRDefault="00F6271F" w:rsidP="00F6271F">
      <w:pPr>
        <w:widowControl w:val="0"/>
        <w:rPr>
          <w:sz w:val="16"/>
        </w:rPr>
      </w:pPr>
    </w:p>
    <w:p w:rsidR="00F6271F" w:rsidRPr="00B03291" w:rsidRDefault="00E70C70" w:rsidP="00F6271F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F6271F" w:rsidRPr="00B03291">
        <w:rPr>
          <w:sz w:val="28"/>
          <w:szCs w:val="28"/>
        </w:rPr>
        <w:t xml:space="preserve">        </w:t>
      </w:r>
      <w:r w:rsidR="00F6271F">
        <w:rPr>
          <w:sz w:val="28"/>
          <w:szCs w:val="28"/>
        </w:rPr>
        <w:t xml:space="preserve">             </w:t>
      </w:r>
      <w:r w:rsidR="00F6271F" w:rsidRPr="00B03291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№_____</w:t>
      </w:r>
    </w:p>
    <w:p w:rsidR="00F6271F" w:rsidRPr="008B0677" w:rsidRDefault="00E70C70" w:rsidP="00F627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Плотбище</w:t>
      </w:r>
      <w:proofErr w:type="spellEnd"/>
    </w:p>
    <w:p w:rsidR="00F6271F" w:rsidRPr="001F771E" w:rsidRDefault="00F6271F" w:rsidP="00F6271F">
      <w:pPr>
        <w:widowControl w:val="0"/>
        <w:rPr>
          <w:sz w:val="24"/>
        </w:rPr>
      </w:pPr>
    </w:p>
    <w:p w:rsidR="00F6271F" w:rsidRPr="00603724" w:rsidRDefault="00F6271F" w:rsidP="00F6271F">
      <w:pPr>
        <w:widowControl w:val="0"/>
        <w:rPr>
          <w:sz w:val="28"/>
          <w:szCs w:val="28"/>
        </w:rPr>
      </w:pPr>
    </w:p>
    <w:p w:rsidR="00F6271F" w:rsidRPr="00B03291" w:rsidRDefault="00F6271F" w:rsidP="00F6271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B03291">
        <w:rPr>
          <w:b/>
          <w:sz w:val="28"/>
          <w:szCs w:val="28"/>
        </w:rPr>
        <w:t xml:space="preserve">Об утверждении </w:t>
      </w:r>
      <w:r w:rsidRPr="00B03291">
        <w:rPr>
          <w:b/>
          <w:bCs/>
          <w:sz w:val="28"/>
          <w:szCs w:val="28"/>
        </w:rPr>
        <w:t xml:space="preserve">программы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муниципального </w:t>
      </w:r>
      <w:r>
        <w:rPr>
          <w:b/>
          <w:sz w:val="28"/>
          <w:szCs w:val="28"/>
        </w:rPr>
        <w:t xml:space="preserve">контроля в </w:t>
      </w:r>
      <w:r w:rsidR="00E70C70">
        <w:rPr>
          <w:b/>
          <w:sz w:val="28"/>
          <w:szCs w:val="28"/>
        </w:rPr>
        <w:t xml:space="preserve">сфере благоустройства в </w:t>
      </w:r>
      <w:proofErr w:type="spellStart"/>
      <w:r w:rsidR="00E70C70">
        <w:rPr>
          <w:b/>
          <w:sz w:val="28"/>
          <w:szCs w:val="28"/>
        </w:rPr>
        <w:t>Плотбищенском</w:t>
      </w:r>
      <w:proofErr w:type="spellEnd"/>
      <w:r>
        <w:rPr>
          <w:b/>
          <w:sz w:val="28"/>
          <w:szCs w:val="28"/>
        </w:rPr>
        <w:t xml:space="preserve"> сельском поселении на 2022 год</w:t>
      </w:r>
    </w:p>
    <w:p w:rsidR="00F6271F" w:rsidRPr="00603724" w:rsidRDefault="00F6271F" w:rsidP="00F6271F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F6271F" w:rsidRPr="0057676E" w:rsidRDefault="00F6271F" w:rsidP="00F6271F">
      <w:pPr>
        <w:widowControl w:val="0"/>
        <w:jc w:val="center"/>
        <w:rPr>
          <w:sz w:val="28"/>
          <w:szCs w:val="28"/>
        </w:rPr>
      </w:pPr>
    </w:p>
    <w:p w:rsidR="00F6271F" w:rsidRPr="00B03291" w:rsidRDefault="00F6271F" w:rsidP="00F6271F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57676E">
        <w:rPr>
          <w:color w:val="000000"/>
          <w:sz w:val="28"/>
          <w:szCs w:val="28"/>
        </w:rPr>
        <w:tab/>
      </w:r>
      <w:proofErr w:type="gramStart"/>
      <w:r w:rsidRPr="0057676E">
        <w:rPr>
          <w:color w:val="000000"/>
          <w:sz w:val="28"/>
          <w:szCs w:val="28"/>
        </w:rPr>
        <w:t>В соответствии с</w:t>
      </w:r>
      <w:r w:rsidRPr="000B749C">
        <w:rPr>
          <w:b/>
          <w:color w:val="000000"/>
          <w:sz w:val="28"/>
          <w:szCs w:val="28"/>
        </w:rPr>
        <w:t xml:space="preserve"> </w:t>
      </w:r>
      <w:r w:rsidRPr="000B749C">
        <w:rPr>
          <w:sz w:val="28"/>
          <w:szCs w:val="28"/>
        </w:rPr>
        <w:t xml:space="preserve">Федеральным законом от 31.07.2020 № 248-ФЗ </w:t>
      </w:r>
      <w:r>
        <w:rPr>
          <w:sz w:val="28"/>
          <w:szCs w:val="28"/>
        </w:rPr>
        <w:t xml:space="preserve">     </w:t>
      </w:r>
      <w:r w:rsidRPr="000B749C">
        <w:rPr>
          <w:sz w:val="28"/>
          <w:szCs w:val="28"/>
        </w:rPr>
        <w:t>«О государственном контроле (надзоре) и муниципальном контроле</w:t>
      </w:r>
      <w:r>
        <w:rPr>
          <w:sz w:val="28"/>
          <w:szCs w:val="28"/>
        </w:rPr>
        <w:t xml:space="preserve"> в</w:t>
      </w:r>
      <w:r w:rsidRPr="000B749C">
        <w:rPr>
          <w:sz w:val="28"/>
          <w:szCs w:val="28"/>
        </w:rPr>
        <w:t xml:space="preserve"> Российской Федерации», </w:t>
      </w:r>
      <w:r>
        <w:rPr>
          <w:sz w:val="28"/>
          <w:szCs w:val="28"/>
        </w:rPr>
        <w:t xml:space="preserve">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Pr="000B749C">
        <w:rPr>
          <w:sz w:val="28"/>
          <w:szCs w:val="28"/>
        </w:rPr>
        <w:t xml:space="preserve">руководствуясь Уставом </w:t>
      </w:r>
      <w:proofErr w:type="spellStart"/>
      <w:r w:rsidR="00E70C70"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0B749C">
        <w:rPr>
          <w:sz w:val="28"/>
          <w:szCs w:val="28"/>
        </w:rPr>
        <w:t>,</w:t>
      </w:r>
      <w:r w:rsidR="00E70C70">
        <w:rPr>
          <w:sz w:val="28"/>
          <w:szCs w:val="28"/>
        </w:rPr>
        <w:t xml:space="preserve"> администрация Плотбищенского</w:t>
      </w:r>
      <w:r>
        <w:rPr>
          <w:sz w:val="28"/>
          <w:szCs w:val="28"/>
        </w:rPr>
        <w:t xml:space="preserve"> сельского поселения </w:t>
      </w:r>
      <w:r w:rsidRPr="00B03291">
        <w:rPr>
          <w:sz w:val="28"/>
          <w:szCs w:val="28"/>
        </w:rPr>
        <w:t>ПОСТАНОВЛЯЕТ:</w:t>
      </w:r>
      <w:proofErr w:type="gramEnd"/>
    </w:p>
    <w:p w:rsidR="00F6271F" w:rsidRPr="001F771E" w:rsidRDefault="00F6271F" w:rsidP="00F6271F">
      <w:pPr>
        <w:widowControl w:val="0"/>
        <w:shd w:val="clear" w:color="auto" w:fill="FFFFFF"/>
        <w:ind w:firstLine="709"/>
        <w:jc w:val="both"/>
        <w:rPr>
          <w:b/>
          <w:sz w:val="18"/>
          <w:szCs w:val="24"/>
        </w:rPr>
      </w:pPr>
    </w:p>
    <w:p w:rsidR="00F6271F" w:rsidRPr="00621752" w:rsidRDefault="00F6271F" w:rsidP="00F6271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E148B">
        <w:rPr>
          <w:sz w:val="28"/>
          <w:szCs w:val="28"/>
        </w:rPr>
        <w:t xml:space="preserve">1.Утвердить программу </w:t>
      </w:r>
      <w:r w:rsidRPr="00603724">
        <w:rPr>
          <w:bCs/>
          <w:sz w:val="28"/>
          <w:szCs w:val="28"/>
        </w:rPr>
        <w:t xml:space="preserve"> профилактики </w:t>
      </w:r>
      <w:r w:rsidRPr="00603724">
        <w:rPr>
          <w:sz w:val="28"/>
          <w:szCs w:val="28"/>
        </w:rPr>
        <w:t xml:space="preserve">рисков причинения вреда (ущерба) охраняемым законом ценностям по муниципальному </w:t>
      </w:r>
      <w:r>
        <w:rPr>
          <w:sz w:val="28"/>
          <w:szCs w:val="28"/>
        </w:rPr>
        <w:t xml:space="preserve">контролю в </w:t>
      </w:r>
      <w:r w:rsidR="00E70C70">
        <w:rPr>
          <w:sz w:val="28"/>
          <w:szCs w:val="28"/>
        </w:rPr>
        <w:t xml:space="preserve">сфере благоустройства в </w:t>
      </w:r>
      <w:proofErr w:type="spellStart"/>
      <w:r w:rsidR="00E70C70">
        <w:rPr>
          <w:sz w:val="28"/>
          <w:szCs w:val="28"/>
        </w:rPr>
        <w:t>Плотбищенском</w:t>
      </w:r>
      <w:proofErr w:type="spellEnd"/>
      <w:r>
        <w:rPr>
          <w:sz w:val="28"/>
          <w:szCs w:val="28"/>
        </w:rPr>
        <w:t xml:space="preserve"> сельском поселении на 2022 год.</w:t>
      </w:r>
    </w:p>
    <w:p w:rsidR="00E70C70" w:rsidRPr="0048651D" w:rsidRDefault="00F6271F" w:rsidP="00E70C70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</w:rPr>
        <w:t xml:space="preserve">         </w:t>
      </w:r>
      <w:r w:rsidR="00E70C70" w:rsidRPr="0048651D">
        <w:rPr>
          <w:sz w:val="28"/>
        </w:rPr>
        <w:t xml:space="preserve">  </w:t>
      </w:r>
      <w:r w:rsidR="00E70C70" w:rsidRPr="0048651D">
        <w:rPr>
          <w:rFonts w:eastAsia="A"/>
          <w:bCs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 </w:t>
      </w:r>
      <w:proofErr w:type="spellStart"/>
      <w:r w:rsidR="00E70C70" w:rsidRPr="0048651D">
        <w:rPr>
          <w:rFonts w:eastAsia="A"/>
          <w:bCs/>
          <w:sz w:val="28"/>
          <w:szCs w:val="28"/>
        </w:rPr>
        <w:t>Плотбищенского</w:t>
      </w:r>
      <w:proofErr w:type="spellEnd"/>
      <w:r w:rsidR="00E70C70" w:rsidRPr="0048651D">
        <w:rPr>
          <w:rFonts w:eastAsia="A"/>
          <w:bCs/>
          <w:sz w:val="28"/>
          <w:szCs w:val="28"/>
        </w:rPr>
        <w:t xml:space="preserve">  сельского  поселения </w:t>
      </w:r>
      <w:proofErr w:type="spellStart"/>
      <w:r w:rsidR="00E70C70" w:rsidRPr="0048651D">
        <w:rPr>
          <w:rFonts w:eastAsia="A"/>
          <w:bCs/>
          <w:sz w:val="28"/>
          <w:szCs w:val="28"/>
        </w:rPr>
        <w:t>Малмыжского</w:t>
      </w:r>
      <w:proofErr w:type="spellEnd"/>
      <w:r w:rsidR="00E70C70" w:rsidRPr="0048651D">
        <w:rPr>
          <w:rFonts w:eastAsia="A"/>
          <w:bCs/>
          <w:sz w:val="28"/>
          <w:szCs w:val="28"/>
        </w:rPr>
        <w:t xml:space="preserve">  района   Кировской области</w:t>
      </w:r>
      <w:r w:rsidR="00E70C70" w:rsidRPr="0048651D">
        <w:rPr>
          <w:sz w:val="28"/>
          <w:szCs w:val="28"/>
        </w:rPr>
        <w:t>.</w:t>
      </w:r>
    </w:p>
    <w:p w:rsidR="00E70C70" w:rsidRPr="0002318E" w:rsidRDefault="00E70C70" w:rsidP="00E70C70">
      <w:pPr>
        <w:tabs>
          <w:tab w:val="left" w:pos="1134"/>
        </w:tabs>
        <w:ind w:left="7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</w:t>
      </w:r>
      <w:r w:rsidRPr="0002318E">
        <w:rPr>
          <w:sz w:val="28"/>
          <w:szCs w:val="28"/>
        </w:rPr>
        <w:t>Разместить настоящее постановление на официальном сайте</w:t>
      </w:r>
      <w:r w:rsidRPr="00BB0F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органов  местного  самоуправления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района </w:t>
      </w:r>
      <w:r w:rsidRPr="008E347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://malmyzh43.ru/</w:t>
      </w:r>
      <w:r w:rsidRPr="00191432">
        <w:rPr>
          <w:sz w:val="28"/>
          <w:szCs w:val="28"/>
        </w:rPr>
        <w:t xml:space="preserve">  (</w:t>
      </w:r>
      <w:r>
        <w:rPr>
          <w:sz w:val="28"/>
          <w:szCs w:val="28"/>
        </w:rPr>
        <w:t>вкладка  «Поселения»  -  вкладка  «</w:t>
      </w:r>
      <w:proofErr w:type="spellStart"/>
      <w:r>
        <w:rPr>
          <w:sz w:val="28"/>
          <w:szCs w:val="28"/>
        </w:rPr>
        <w:t>Плотбищенское</w:t>
      </w:r>
      <w:proofErr w:type="spellEnd"/>
      <w:r>
        <w:rPr>
          <w:sz w:val="28"/>
          <w:szCs w:val="28"/>
        </w:rPr>
        <w:t xml:space="preserve">  сельское  поселение»  </w:t>
      </w:r>
      <w:r w:rsidRPr="0002318E">
        <w:rPr>
          <w:sz w:val="28"/>
          <w:szCs w:val="28"/>
        </w:rPr>
        <w:t xml:space="preserve"> </w:t>
      </w:r>
      <w:proofErr w:type="spellStart"/>
      <w:r w:rsidRPr="0002318E">
        <w:rPr>
          <w:sz w:val="28"/>
          <w:szCs w:val="28"/>
        </w:rPr>
        <w:t>Малмыжского</w:t>
      </w:r>
      <w:proofErr w:type="spellEnd"/>
      <w:r w:rsidRPr="0002318E">
        <w:rPr>
          <w:sz w:val="28"/>
          <w:szCs w:val="28"/>
        </w:rPr>
        <w:t xml:space="preserve"> района в информационно-телекоммуникационной сети «Интернет».</w:t>
      </w:r>
      <w:proofErr w:type="gramEnd"/>
    </w:p>
    <w:p w:rsidR="00E70C70" w:rsidRPr="00046F44" w:rsidRDefault="00E70C70" w:rsidP="00E70C70">
      <w:pPr>
        <w:tabs>
          <w:tab w:val="left" w:pos="1134"/>
        </w:tabs>
        <w:autoSpaceDE w:val="0"/>
        <w:autoSpaceDN w:val="0"/>
        <w:adjustRightInd w:val="0"/>
        <w:ind w:left="75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02318E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E70C70" w:rsidRDefault="00E70C70" w:rsidP="00E70C70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E70C70" w:rsidRDefault="00E70C70" w:rsidP="00E70C70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Глава администрации</w:t>
      </w:r>
    </w:p>
    <w:p w:rsidR="00E70C70" w:rsidRDefault="00E70C70" w:rsidP="00E70C70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</w:t>
      </w:r>
      <w:proofErr w:type="spellStart"/>
      <w:r>
        <w:rPr>
          <w:color w:val="000000"/>
          <w:sz w:val="28"/>
          <w:szCs w:val="28"/>
          <w:lang w:bidi="ru-RU"/>
        </w:rPr>
        <w:t>Плотбищенского</w:t>
      </w:r>
      <w:proofErr w:type="spellEnd"/>
    </w:p>
    <w:p w:rsidR="00E70C70" w:rsidRDefault="00E70C70" w:rsidP="00E70C70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сельского поселения                                              И.А. </w:t>
      </w:r>
      <w:proofErr w:type="spellStart"/>
      <w:r>
        <w:rPr>
          <w:color w:val="000000"/>
          <w:sz w:val="28"/>
          <w:szCs w:val="28"/>
          <w:lang w:bidi="ru-RU"/>
        </w:rPr>
        <w:t>Маркитанов</w:t>
      </w:r>
      <w:proofErr w:type="spellEnd"/>
    </w:p>
    <w:p w:rsidR="00F6271F" w:rsidRDefault="00F6271F" w:rsidP="00F6271F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F6271F" w:rsidRDefault="00F6271F" w:rsidP="00F6271F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Pr="00802A67" w:rsidRDefault="00E70C70" w:rsidP="00E70C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0C70" w:rsidRPr="00B03291" w:rsidRDefault="00E70C70" w:rsidP="00E70C70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  <w:bookmarkStart w:id="0" w:name="Par44"/>
      <w:bookmarkEnd w:id="0"/>
      <w:r w:rsidRPr="00B03291">
        <w:rPr>
          <w:b/>
          <w:bCs/>
          <w:sz w:val="28"/>
          <w:szCs w:val="28"/>
        </w:rPr>
        <w:lastRenderedPageBreak/>
        <w:t xml:space="preserve">Программа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</w:t>
      </w:r>
      <w:r>
        <w:rPr>
          <w:b/>
          <w:sz w:val="28"/>
          <w:szCs w:val="28"/>
        </w:rPr>
        <w:t>муниципального контроля</w:t>
      </w:r>
      <w:r w:rsidRPr="00B03291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сфере благоустройства в </w:t>
      </w:r>
      <w:proofErr w:type="spellStart"/>
      <w:r>
        <w:rPr>
          <w:b/>
          <w:bCs/>
          <w:sz w:val="28"/>
          <w:szCs w:val="28"/>
        </w:rPr>
        <w:t>Плотбищенском</w:t>
      </w:r>
      <w:proofErr w:type="spellEnd"/>
      <w:r>
        <w:rPr>
          <w:b/>
          <w:bCs/>
          <w:sz w:val="28"/>
          <w:szCs w:val="28"/>
        </w:rPr>
        <w:t xml:space="preserve"> сельском поселении на </w:t>
      </w:r>
      <w:r w:rsidRPr="00B03291">
        <w:rPr>
          <w:b/>
          <w:bCs/>
          <w:sz w:val="28"/>
          <w:szCs w:val="28"/>
        </w:rPr>
        <w:t>2022 год</w:t>
      </w:r>
    </w:p>
    <w:p w:rsidR="00E70C70" w:rsidRPr="00435194" w:rsidRDefault="00E70C70" w:rsidP="00E70C70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4"/>
          <w:szCs w:val="24"/>
        </w:rPr>
      </w:pPr>
    </w:p>
    <w:p w:rsidR="00E70C70" w:rsidRPr="00435194" w:rsidRDefault="00E70C70" w:rsidP="00E70C70">
      <w:pPr>
        <w:autoSpaceDE w:val="0"/>
        <w:autoSpaceDN w:val="0"/>
        <w:adjustRightInd w:val="0"/>
        <w:spacing w:line="240" w:lineRule="exact"/>
        <w:jc w:val="both"/>
        <w:rPr>
          <w:sz w:val="24"/>
          <w:szCs w:val="24"/>
        </w:rPr>
      </w:pP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1" w:name="Par94"/>
      <w:bookmarkEnd w:id="1"/>
      <w:r w:rsidRPr="00B03291">
        <w:rPr>
          <w:b/>
          <w:bCs/>
          <w:sz w:val="28"/>
          <w:szCs w:val="28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03291">
        <w:rPr>
          <w:sz w:val="28"/>
          <w:szCs w:val="28"/>
        </w:rPr>
        <w:t>Настоящая программа разработана в соответствии со</w:t>
      </w:r>
      <w:r w:rsidRPr="00B03291">
        <w:rPr>
          <w:color w:val="0000FF"/>
          <w:sz w:val="28"/>
          <w:szCs w:val="28"/>
        </w:rPr>
        <w:t xml:space="preserve"> </w:t>
      </w:r>
      <w:r w:rsidRPr="00B03291">
        <w:rPr>
          <w:color w:val="000000"/>
          <w:sz w:val="28"/>
          <w:szCs w:val="28"/>
        </w:rPr>
        <w:t>статьей 44</w:t>
      </w:r>
      <w:r w:rsidRPr="00B03291">
        <w:rPr>
          <w:sz w:val="28"/>
          <w:szCs w:val="28"/>
        </w:rPr>
        <w:t xml:space="preserve"> Феде</w:t>
      </w:r>
      <w:r>
        <w:rPr>
          <w:sz w:val="28"/>
          <w:szCs w:val="28"/>
        </w:rPr>
        <w:t>рального закона от 31.07.2020</w:t>
      </w:r>
      <w:r w:rsidRPr="00B03291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Pr="00B03291">
        <w:rPr>
          <w:color w:val="000000"/>
          <w:sz w:val="28"/>
          <w:szCs w:val="28"/>
        </w:rPr>
        <w:t>постановлением</w:t>
      </w:r>
      <w:r w:rsidRPr="00B03291">
        <w:rPr>
          <w:sz w:val="28"/>
          <w:szCs w:val="28"/>
        </w:rPr>
        <w:t xml:space="preserve">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</w:t>
      </w:r>
      <w:proofErr w:type="gramEnd"/>
      <w:r w:rsidRPr="00B03291">
        <w:rPr>
          <w:sz w:val="28"/>
          <w:szCs w:val="28"/>
        </w:rPr>
        <w:t xml:space="preserve"> ценностям при осуществлении муниципального </w:t>
      </w:r>
      <w:r>
        <w:rPr>
          <w:sz w:val="28"/>
          <w:szCs w:val="28"/>
        </w:rPr>
        <w:t xml:space="preserve">контроля в сфере благоустройства в </w:t>
      </w:r>
      <w:proofErr w:type="spellStart"/>
      <w:r>
        <w:rPr>
          <w:sz w:val="28"/>
          <w:szCs w:val="28"/>
        </w:rPr>
        <w:t>Плотбищенском</w:t>
      </w:r>
      <w:proofErr w:type="spellEnd"/>
      <w:r>
        <w:rPr>
          <w:sz w:val="28"/>
          <w:szCs w:val="28"/>
        </w:rPr>
        <w:t xml:space="preserve"> сельском поселении.</w:t>
      </w:r>
    </w:p>
    <w:p w:rsidR="00E70C70" w:rsidRPr="00B03291" w:rsidRDefault="00E70C70" w:rsidP="00E70C70">
      <w:pPr>
        <w:ind w:firstLine="708"/>
        <w:jc w:val="both"/>
        <w:rPr>
          <w:sz w:val="28"/>
          <w:szCs w:val="28"/>
        </w:rPr>
      </w:pPr>
      <w:r w:rsidRPr="00B03291">
        <w:rPr>
          <w:color w:val="000000"/>
          <w:sz w:val="28"/>
          <w:szCs w:val="28"/>
          <w:lang w:bidi="ru-RU"/>
        </w:rPr>
        <w:t xml:space="preserve">Профилактика  (далее – обязательные требования),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ценностям, разъяснения подконтрольным субъектам обязательных требований </w:t>
      </w:r>
      <w:r>
        <w:rPr>
          <w:color w:val="000000"/>
          <w:sz w:val="28"/>
          <w:szCs w:val="28"/>
          <w:lang w:bidi="ru-RU"/>
        </w:rPr>
        <w:t>действующего</w:t>
      </w:r>
      <w:r w:rsidRPr="00B03291">
        <w:rPr>
          <w:color w:val="000000"/>
          <w:sz w:val="28"/>
          <w:szCs w:val="28"/>
          <w:lang w:bidi="ru-RU"/>
        </w:rPr>
        <w:t xml:space="preserve"> законодательства</w:t>
      </w:r>
      <w:r>
        <w:rPr>
          <w:color w:val="000000"/>
          <w:sz w:val="28"/>
          <w:szCs w:val="28"/>
          <w:lang w:bidi="ru-RU"/>
        </w:rPr>
        <w:t xml:space="preserve"> в сфере благоустройства</w:t>
      </w:r>
      <w:r w:rsidRPr="00B03291">
        <w:rPr>
          <w:color w:val="000000"/>
          <w:sz w:val="28"/>
          <w:szCs w:val="28"/>
          <w:lang w:bidi="ru-RU"/>
        </w:rPr>
        <w:t xml:space="preserve"> в отношении объектов земельных отношений.</w:t>
      </w: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2" w:name="Par175"/>
      <w:bookmarkEnd w:id="2"/>
      <w:r w:rsidRPr="00B03291">
        <w:rPr>
          <w:b/>
          <w:bCs/>
          <w:sz w:val="28"/>
          <w:szCs w:val="28"/>
        </w:rPr>
        <w:t xml:space="preserve">Раздел 2. Цели и задачи </w:t>
      </w:r>
      <w:proofErr w:type="gramStart"/>
      <w:r w:rsidRPr="00B03291">
        <w:rPr>
          <w:b/>
          <w:bCs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E70C70" w:rsidRPr="00B03291" w:rsidRDefault="00E70C70" w:rsidP="00E70C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B03291">
        <w:rPr>
          <w:b/>
          <w:bCs/>
          <w:sz w:val="28"/>
          <w:szCs w:val="28"/>
        </w:rPr>
        <w:t>Основными целями Программы профилактики являются:</w:t>
      </w: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</w:p>
    <w:p w:rsidR="00E70C70" w:rsidRPr="00B03291" w:rsidRDefault="00E70C70" w:rsidP="00E70C70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B03291">
        <w:rPr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E70C70" w:rsidRPr="00B03291" w:rsidRDefault="00E70C70" w:rsidP="00E70C70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2"/>
        <w:rPr>
          <w:bCs/>
          <w:sz w:val="28"/>
          <w:szCs w:val="28"/>
        </w:rPr>
      </w:pPr>
      <w:r w:rsidRPr="00B03291">
        <w:rPr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B03291">
        <w:rPr>
          <w:bCs/>
          <w:sz w:val="28"/>
          <w:szCs w:val="28"/>
        </w:rPr>
        <w:t xml:space="preserve"> </w:t>
      </w:r>
    </w:p>
    <w:p w:rsidR="00E70C70" w:rsidRPr="00B03291" w:rsidRDefault="00E70C70" w:rsidP="00E70C70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2"/>
        <w:rPr>
          <w:bCs/>
          <w:sz w:val="28"/>
          <w:szCs w:val="28"/>
        </w:rPr>
      </w:pPr>
      <w:r w:rsidRPr="00B03291">
        <w:rPr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E70C70" w:rsidRPr="00B03291" w:rsidRDefault="00E70C70" w:rsidP="00E70C7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B03291">
        <w:rPr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E70C70" w:rsidRPr="00B03291" w:rsidRDefault="00E70C70" w:rsidP="00E70C70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/>
        <w:ind w:left="0" w:firstLine="709"/>
        <w:jc w:val="both"/>
        <w:rPr>
          <w:sz w:val="28"/>
          <w:szCs w:val="28"/>
        </w:rPr>
      </w:pPr>
      <w:r w:rsidRPr="00B03291">
        <w:rPr>
          <w:sz w:val="28"/>
          <w:szCs w:val="28"/>
        </w:rPr>
        <w:lastRenderedPageBreak/>
        <w:t xml:space="preserve">Укрепление </w:t>
      </w:r>
      <w:proofErr w:type="gramStart"/>
      <w:r w:rsidRPr="00B03291">
        <w:rPr>
          <w:sz w:val="28"/>
          <w:szCs w:val="28"/>
        </w:rPr>
        <w:t>системы профилактики нарушений рисков причинения</w:t>
      </w:r>
      <w:proofErr w:type="gramEnd"/>
      <w:r w:rsidRPr="00B03291">
        <w:rPr>
          <w:sz w:val="28"/>
          <w:szCs w:val="28"/>
        </w:rPr>
        <w:t xml:space="preserve"> вреда (ущерба) охраняемым законом ценностям;</w:t>
      </w:r>
    </w:p>
    <w:p w:rsidR="00E70C70" w:rsidRPr="00B03291" w:rsidRDefault="00E70C70" w:rsidP="00E70C70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/>
        <w:ind w:left="0" w:firstLine="709"/>
        <w:jc w:val="both"/>
        <w:rPr>
          <w:sz w:val="28"/>
          <w:szCs w:val="28"/>
        </w:rPr>
      </w:pPr>
      <w:r w:rsidRPr="00B03291">
        <w:rPr>
          <w:iCs/>
          <w:sz w:val="28"/>
          <w:szCs w:val="28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E70C70" w:rsidRPr="00B03291" w:rsidRDefault="00E70C70" w:rsidP="00E70C70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/>
        <w:ind w:left="0" w:firstLine="709"/>
        <w:jc w:val="both"/>
        <w:rPr>
          <w:sz w:val="28"/>
          <w:szCs w:val="28"/>
        </w:rPr>
      </w:pPr>
      <w:r w:rsidRPr="00B03291">
        <w:rPr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E70C70" w:rsidRPr="00B03291" w:rsidRDefault="00E70C70" w:rsidP="00E70C70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/>
        <w:ind w:left="0" w:firstLine="709"/>
        <w:jc w:val="both"/>
        <w:rPr>
          <w:sz w:val="28"/>
          <w:szCs w:val="28"/>
        </w:rPr>
      </w:pPr>
      <w:r w:rsidRPr="00B03291">
        <w:rPr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E70C70" w:rsidRPr="00B03291" w:rsidRDefault="00E70C70" w:rsidP="00E70C70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/>
        <w:ind w:left="0" w:firstLine="709"/>
        <w:jc w:val="both"/>
        <w:rPr>
          <w:sz w:val="28"/>
          <w:szCs w:val="28"/>
        </w:rPr>
      </w:pPr>
      <w:r w:rsidRPr="00B03291">
        <w:rPr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E70C70" w:rsidRPr="00B03291" w:rsidRDefault="00E70C70" w:rsidP="00E70C70">
      <w:pPr>
        <w:pStyle w:val="a3"/>
        <w:autoSpaceDE w:val="0"/>
        <w:autoSpaceDN w:val="0"/>
        <w:adjustRightInd w:val="0"/>
        <w:spacing w:before="220"/>
        <w:ind w:left="709"/>
        <w:jc w:val="both"/>
        <w:rPr>
          <w:sz w:val="28"/>
          <w:szCs w:val="28"/>
        </w:rPr>
      </w:pP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03291">
        <w:rPr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E70C70" w:rsidRPr="00B03291" w:rsidRDefault="00E70C70" w:rsidP="00E70C70">
      <w:pPr>
        <w:autoSpaceDE w:val="0"/>
        <w:autoSpaceDN w:val="0"/>
        <w:adjustRightInd w:val="0"/>
        <w:jc w:val="both"/>
        <w:outlineLvl w:val="1"/>
        <w:rPr>
          <w:bCs/>
          <w:i/>
          <w:sz w:val="28"/>
          <w:szCs w:val="28"/>
        </w:rPr>
      </w:pP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986"/>
        <w:gridCol w:w="3544"/>
      </w:tblGrid>
      <w:tr w:rsidR="00E70C70" w:rsidRPr="00B03291" w:rsidTr="00597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B03291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B03291">
              <w:rPr>
                <w:iCs/>
                <w:sz w:val="28"/>
                <w:szCs w:val="28"/>
              </w:rPr>
              <w:t>/</w:t>
            </w:r>
            <w:proofErr w:type="spell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r w:rsidRPr="00B03291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B03291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B03291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B03291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>Структурное подразделение, ответственное за реализацию</w:t>
            </w:r>
          </w:p>
          <w:p w:rsidR="00E70C70" w:rsidRPr="00B03291" w:rsidRDefault="00E70C70" w:rsidP="00597C9A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</w:p>
        </w:tc>
      </w:tr>
      <w:tr w:rsidR="00E70C70" w:rsidRPr="00435194" w:rsidTr="00597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Информирование контролируемых и иных заинтересованных лиц по вопросам соблюдения обязательных требований</w:t>
            </w:r>
            <w:r>
              <w:rPr>
                <w:iCs/>
                <w:sz w:val="24"/>
                <w:szCs w:val="24"/>
              </w:rPr>
              <w:t xml:space="preserve"> посредством размещения соответствующих сведений на официальном сайте администрации и в Информационном бюллетене ОМСУ </w:t>
            </w:r>
            <w:proofErr w:type="spellStart"/>
            <w:r>
              <w:rPr>
                <w:iCs/>
                <w:sz w:val="24"/>
                <w:szCs w:val="24"/>
              </w:rPr>
              <w:t>Плотбищенского</w:t>
            </w:r>
            <w:proofErr w:type="spellEnd"/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Глава  сельского поселения</w:t>
            </w:r>
          </w:p>
        </w:tc>
      </w:tr>
      <w:tr w:rsidR="00E70C70" w:rsidRPr="00435194" w:rsidTr="00597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iCs/>
                <w:sz w:val="24"/>
                <w:szCs w:val="24"/>
              </w:rPr>
              <w:t>Плотбищенского</w:t>
            </w:r>
            <w:proofErr w:type="spellEnd"/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</w:tr>
      <w:tr w:rsidR="00E70C70" w:rsidRPr="00435194" w:rsidTr="00597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Консультирование:</w:t>
            </w:r>
          </w:p>
          <w:p w:rsidR="00E70C70" w:rsidRPr="00435194" w:rsidRDefault="00E70C70" w:rsidP="00597C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</w:t>
            </w:r>
            <w:r w:rsidRPr="00435194">
              <w:rPr>
                <w:sz w:val="24"/>
                <w:szCs w:val="24"/>
              </w:rPr>
              <w:t>осуществляют консультирование контролируемых лиц и их представителей:</w:t>
            </w:r>
          </w:p>
          <w:p w:rsidR="00E70C70" w:rsidRPr="00435194" w:rsidRDefault="00E70C70" w:rsidP="00597C9A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lastRenderedPageBreak/>
              <w:t xml:space="preserve">1) в виде устных разъяснений по телефону, посредством </w:t>
            </w:r>
            <w:proofErr w:type="spellStart"/>
            <w:r w:rsidRPr="00435194">
              <w:rPr>
                <w:sz w:val="24"/>
                <w:szCs w:val="24"/>
              </w:rPr>
              <w:t>видео-конференц-связи</w:t>
            </w:r>
            <w:proofErr w:type="spellEnd"/>
            <w:r w:rsidRPr="00435194">
              <w:rPr>
                <w:sz w:val="24"/>
                <w:szCs w:val="24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E70C70" w:rsidRPr="00435194" w:rsidRDefault="00E70C70" w:rsidP="00597C9A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2) посредством размещения на официальном сайте администрации </w:t>
            </w:r>
            <w:proofErr w:type="spellStart"/>
            <w:r>
              <w:rPr>
                <w:sz w:val="24"/>
                <w:szCs w:val="24"/>
              </w:rPr>
              <w:t>Малмыжского</w:t>
            </w:r>
            <w:proofErr w:type="spellEnd"/>
            <w:r w:rsidRPr="00435194">
              <w:rPr>
                <w:sz w:val="24"/>
                <w:szCs w:val="24"/>
              </w:rPr>
              <w:t xml:space="preserve"> муниципального района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E70C70" w:rsidRPr="00435194" w:rsidRDefault="00E70C70" w:rsidP="00597C9A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435194">
              <w:rPr>
                <w:sz w:val="24"/>
                <w:szCs w:val="24"/>
              </w:rPr>
              <w:t>Индивидуальное консультирование на личном приеме каждого заявителя.</w:t>
            </w:r>
          </w:p>
          <w:p w:rsidR="00E70C70" w:rsidRPr="00435194" w:rsidRDefault="00E70C70" w:rsidP="00597C9A">
            <w:pPr>
              <w:pStyle w:val="ConsPlusNormal"/>
              <w:ind w:firstLine="0"/>
              <w:jc w:val="both"/>
              <w:rPr>
                <w:szCs w:val="24"/>
              </w:rPr>
            </w:pPr>
            <w:r w:rsidRPr="00435194">
              <w:rPr>
                <w:szCs w:val="24"/>
              </w:rPr>
              <w:t>3.</w:t>
            </w:r>
            <w:r>
              <w:rPr>
                <w:szCs w:val="24"/>
              </w:rPr>
              <w:t xml:space="preserve"> </w:t>
            </w:r>
            <w:r w:rsidRPr="00435194">
              <w:rPr>
                <w:szCs w:val="24"/>
              </w:rPr>
              <w:t>Письменное консультирование контролируемых лиц и их представителей осуществляется по следующим вопросам: порядок обжалования решений Контрольного органа.</w:t>
            </w:r>
          </w:p>
          <w:p w:rsidR="00E70C70" w:rsidRPr="00435194" w:rsidRDefault="00E70C70" w:rsidP="00597C9A">
            <w:pPr>
              <w:pStyle w:val="ConsPlusNormal"/>
              <w:ind w:firstLine="0"/>
              <w:jc w:val="both"/>
              <w:rPr>
                <w:iCs/>
                <w:szCs w:val="24"/>
              </w:rPr>
            </w:pPr>
            <w:r w:rsidRPr="00435194">
              <w:rPr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7" w:history="1">
              <w:r w:rsidRPr="00435194">
                <w:rPr>
                  <w:szCs w:val="24"/>
                </w:rPr>
                <w:t>законом</w:t>
              </w:r>
            </w:hyperlink>
            <w:r w:rsidRPr="00435194">
              <w:rPr>
                <w:szCs w:val="24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iCs/>
                <w:sz w:val="24"/>
                <w:szCs w:val="24"/>
              </w:rPr>
              <w:t>Плотбищенского</w:t>
            </w:r>
            <w:proofErr w:type="spellEnd"/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</w:tr>
      <w:tr w:rsidR="00E70C70" w:rsidRPr="00435194" w:rsidTr="00597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>
              <w:rPr>
                <w:iCs/>
                <w:sz w:val="24"/>
                <w:szCs w:val="24"/>
              </w:rPr>
              <w:t>визиты</w:t>
            </w:r>
            <w:proofErr w:type="gramEnd"/>
            <w:r>
              <w:rPr>
                <w:iCs/>
                <w:sz w:val="24"/>
                <w:szCs w:val="24"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глава  сельского поселения</w:t>
            </w:r>
          </w:p>
        </w:tc>
      </w:tr>
    </w:tbl>
    <w:p w:rsidR="00E70C70" w:rsidRPr="00435194" w:rsidRDefault="00E70C70" w:rsidP="00E70C70">
      <w:pPr>
        <w:autoSpaceDE w:val="0"/>
        <w:autoSpaceDN w:val="0"/>
        <w:adjustRightInd w:val="0"/>
        <w:outlineLvl w:val="1"/>
        <w:rPr>
          <w:b/>
          <w:bCs/>
          <w:sz w:val="24"/>
          <w:szCs w:val="24"/>
        </w:rPr>
      </w:pPr>
    </w:p>
    <w:p w:rsidR="00E70C70" w:rsidRPr="00435194" w:rsidRDefault="00E70C70" w:rsidP="00E70C7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435194">
        <w:rPr>
          <w:b/>
          <w:bCs/>
          <w:sz w:val="24"/>
          <w:szCs w:val="24"/>
        </w:rPr>
        <w:t xml:space="preserve">Раздел 4. Показатели результативности и эффективности </w:t>
      </w:r>
      <w:proofErr w:type="gramStart"/>
      <w:r w:rsidRPr="00435194">
        <w:rPr>
          <w:b/>
          <w:bCs/>
          <w:sz w:val="24"/>
          <w:szCs w:val="24"/>
        </w:rPr>
        <w:t>программы профилактики рисков причинения вреда</w:t>
      </w:r>
      <w:proofErr w:type="gramEnd"/>
    </w:p>
    <w:p w:rsidR="00E70C70" w:rsidRPr="00435194" w:rsidRDefault="00E70C70" w:rsidP="00E70C7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E70C70" w:rsidRPr="00435194" w:rsidTr="00597C9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3519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35194">
              <w:rPr>
                <w:sz w:val="24"/>
                <w:szCs w:val="24"/>
              </w:rPr>
              <w:t>/</w:t>
            </w:r>
            <w:proofErr w:type="spellStart"/>
            <w:r w:rsidRPr="0043519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Величина</w:t>
            </w:r>
          </w:p>
        </w:tc>
      </w:tr>
      <w:tr w:rsidR="00E70C70" w:rsidRPr="00435194" w:rsidTr="00597C9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Полнота информации, размещенной на официальном сайте контрольного органа в сети «Интернет» в соответствии </w:t>
            </w:r>
            <w:r>
              <w:rPr>
                <w:sz w:val="24"/>
                <w:szCs w:val="24"/>
              </w:rPr>
              <w:t xml:space="preserve">        </w:t>
            </w:r>
            <w:r w:rsidRPr="00435194">
              <w:rPr>
                <w:sz w:val="24"/>
                <w:szCs w:val="24"/>
              </w:rPr>
              <w:lastRenderedPageBreak/>
              <w:t>с частью 3 стат</w:t>
            </w:r>
            <w:r>
              <w:rPr>
                <w:sz w:val="24"/>
                <w:szCs w:val="24"/>
              </w:rPr>
              <w:t>ьи 46 Федерального закона от 31.07.</w:t>
            </w:r>
            <w:r w:rsidRPr="00435194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 xml:space="preserve">    </w:t>
            </w:r>
            <w:r w:rsidRPr="00435194">
              <w:rPr>
                <w:sz w:val="24"/>
                <w:szCs w:val="24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lastRenderedPageBreak/>
              <w:t>100 %</w:t>
            </w:r>
          </w:p>
        </w:tc>
      </w:tr>
      <w:tr w:rsidR="00E70C70" w:rsidRPr="00435194" w:rsidTr="00597C9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Удовлетворенность контролируемых лиц и их представител</w:t>
            </w:r>
            <w:r>
              <w:rPr>
                <w:sz w:val="24"/>
                <w:szCs w:val="24"/>
              </w:rPr>
              <w:t>ей</w:t>
            </w:r>
            <w:r w:rsidRPr="00435194">
              <w:rPr>
                <w:sz w:val="24"/>
                <w:szCs w:val="24"/>
              </w:rPr>
              <w:t xml:space="preserve">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100 % от числа </w:t>
            </w:r>
            <w:proofErr w:type="gramStart"/>
            <w:r w:rsidRPr="00435194">
              <w:rPr>
                <w:sz w:val="24"/>
                <w:szCs w:val="24"/>
              </w:rPr>
              <w:t>обратившихся</w:t>
            </w:r>
            <w:proofErr w:type="gramEnd"/>
          </w:p>
        </w:tc>
      </w:tr>
      <w:tr w:rsidR="00E70C70" w:rsidRPr="00435194" w:rsidTr="00597C9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не менее 1 мероприятий, проведенных контрольным (надзорным) органом</w:t>
            </w:r>
          </w:p>
        </w:tc>
      </w:tr>
    </w:tbl>
    <w:p w:rsidR="00E70C70" w:rsidRDefault="00E70C70" w:rsidP="00E70C70">
      <w:pPr>
        <w:ind w:firstLine="709"/>
        <w:rPr>
          <w:sz w:val="24"/>
          <w:szCs w:val="24"/>
        </w:rPr>
      </w:pPr>
    </w:p>
    <w:p w:rsidR="00E70C70" w:rsidRDefault="00E70C70" w:rsidP="00E70C70">
      <w:pPr>
        <w:ind w:firstLine="709"/>
        <w:rPr>
          <w:sz w:val="24"/>
          <w:szCs w:val="24"/>
        </w:rPr>
      </w:pPr>
    </w:p>
    <w:p w:rsidR="00E70C70" w:rsidRDefault="00E70C70" w:rsidP="00E70C70">
      <w:pPr>
        <w:ind w:firstLine="709"/>
        <w:rPr>
          <w:sz w:val="24"/>
          <w:szCs w:val="24"/>
        </w:rPr>
      </w:pPr>
    </w:p>
    <w:p w:rsidR="00E70C70" w:rsidRDefault="00E70C70" w:rsidP="00E70C70">
      <w:pPr>
        <w:ind w:firstLine="709"/>
        <w:rPr>
          <w:sz w:val="24"/>
          <w:szCs w:val="24"/>
        </w:rPr>
      </w:pPr>
    </w:p>
    <w:p w:rsidR="00E70C70" w:rsidRPr="001F771E" w:rsidRDefault="00E70C70" w:rsidP="00E70C70">
      <w:pPr>
        <w:widowControl w:val="0"/>
        <w:jc w:val="both"/>
        <w:rPr>
          <w:sz w:val="28"/>
        </w:rPr>
      </w:pPr>
    </w:p>
    <w:p w:rsidR="00F6271F" w:rsidRDefault="00F6271F" w:rsidP="00F6271F">
      <w:pPr>
        <w:widowControl w:val="0"/>
        <w:jc w:val="both"/>
        <w:rPr>
          <w:sz w:val="28"/>
          <w:szCs w:val="28"/>
        </w:rPr>
      </w:pPr>
    </w:p>
    <w:p w:rsidR="00F6271F" w:rsidRDefault="00F6271F" w:rsidP="00F6271F">
      <w:pPr>
        <w:widowControl w:val="0"/>
        <w:jc w:val="both"/>
        <w:rPr>
          <w:sz w:val="28"/>
        </w:rPr>
      </w:pPr>
    </w:p>
    <w:p w:rsidR="00F6271F" w:rsidRDefault="00F6271F" w:rsidP="00F6271F">
      <w:pPr>
        <w:widowControl w:val="0"/>
        <w:jc w:val="both"/>
        <w:rPr>
          <w:sz w:val="28"/>
        </w:rPr>
      </w:pPr>
    </w:p>
    <w:p w:rsidR="00F6271F" w:rsidRDefault="00F6271F" w:rsidP="00F6271F">
      <w:pPr>
        <w:widowControl w:val="0"/>
        <w:jc w:val="both"/>
        <w:rPr>
          <w:sz w:val="28"/>
        </w:rPr>
      </w:pP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B03291">
      <w:footerReference w:type="default" r:id="rId8"/>
      <w:headerReference w:type="first" r:id="rId9"/>
      <w:pgSz w:w="11900" w:h="16840"/>
      <w:pgMar w:top="1418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74B" w:rsidRDefault="006F074B" w:rsidP="00BA1FAB">
      <w:r>
        <w:separator/>
      </w:r>
    </w:p>
  </w:endnote>
  <w:endnote w:type="continuationSeparator" w:id="0">
    <w:p w:rsidR="006F074B" w:rsidRDefault="006F074B" w:rsidP="00BA1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6F074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74B" w:rsidRDefault="006F074B" w:rsidP="00BA1FAB">
      <w:r>
        <w:separator/>
      </w:r>
    </w:p>
  </w:footnote>
  <w:footnote w:type="continuationSeparator" w:id="0">
    <w:p w:rsidR="006F074B" w:rsidRDefault="006F074B" w:rsidP="00BA1F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6F074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6C5620C"/>
    <w:multiLevelType w:val="hybridMultilevel"/>
    <w:tmpl w:val="12C447C2"/>
    <w:lvl w:ilvl="0" w:tplc="BE16FB58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71F"/>
    <w:rsid w:val="000912A5"/>
    <w:rsid w:val="006513AA"/>
    <w:rsid w:val="006F074B"/>
    <w:rsid w:val="00BA1FAB"/>
    <w:rsid w:val="00CA27E1"/>
    <w:rsid w:val="00DE79A8"/>
    <w:rsid w:val="00E70C70"/>
    <w:rsid w:val="00F62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7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C70"/>
    <w:pPr>
      <w:ind w:left="720"/>
      <w:contextualSpacing/>
    </w:pPr>
  </w:style>
  <w:style w:type="paragraph" w:styleId="a4">
    <w:name w:val="No Spacing"/>
    <w:uiPriority w:val="1"/>
    <w:qFormat/>
    <w:rsid w:val="00E70C7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1"/>
    <w:rsid w:val="00E70C70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E70C70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1131</Words>
  <Characters>6450</Characters>
  <Application>Microsoft Office Word</Application>
  <DocSecurity>0</DocSecurity>
  <Lines>53</Lines>
  <Paragraphs>15</Paragraphs>
  <ScaleCrop>false</ScaleCrop>
  <Company/>
  <LinksUpToDate>false</LinksUpToDate>
  <CharactersWithSpaces>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4</cp:revision>
  <dcterms:created xsi:type="dcterms:W3CDTF">2021-10-01T11:28:00Z</dcterms:created>
  <dcterms:modified xsi:type="dcterms:W3CDTF">2021-10-01T12:21:00Z</dcterms:modified>
</cp:coreProperties>
</file>